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様式第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号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【物品調達等】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</w:t>
      </w:r>
      <w:r w:rsidRPr="00A643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年　　月　　日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荒尾市長　　様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住　　所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名　　称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代表者名</w:t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㊞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荒尾市電子入札システム紙入札移行承認願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下記の電子入札案件について、紙入札に移行したいので承認をお願いします。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A643C2" w:rsidRPr="00A643C2" w:rsidRDefault="00A643C2" w:rsidP="00A643C2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１　案件名　　　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  <w:lang w:val="ja-JP"/>
        </w:rPr>
        <w:t xml:space="preserve">　　　　　　　　　　　　　　　　　　　　　　　　　　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２　紙入札に移行する理由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３　移行時期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200" w:firstLine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・当初から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200" w:firstLine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・手続きの途中から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300" w:firstLine="7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（電子入札システムで</w:t>
      </w:r>
      <w:bookmarkStart w:id="0" w:name="_GoBack"/>
      <w:bookmarkEnd w:id="0"/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終了した手続きについて記入すること。）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A643C2" w:rsidRPr="00A643C2" w:rsidTr="007D0950">
        <w:trPr>
          <w:trHeight w:val="3080"/>
        </w:trPr>
        <w:tc>
          <w:tcPr>
            <w:tcW w:w="9327" w:type="dxa"/>
          </w:tcPr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上記について、承認します。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300" w:firstLine="7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令和　　年　　月　　日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  <w:lang w:val="ja-JP"/>
              </w:rPr>
              <w:t xml:space="preserve">　　　　　　　　　　　　　　　　</w:t>
            </w: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様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1800" w:firstLine="43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荒尾市長　　　　　　　　　　　　　㊞</w:t>
            </w:r>
          </w:p>
        </w:tc>
      </w:tr>
    </w:tbl>
    <w:p w:rsidR="000703AF" w:rsidRPr="00A643C2" w:rsidRDefault="000703AF" w:rsidP="00A643C2">
      <w:pPr>
        <w:spacing w:line="0" w:lineRule="atLeast"/>
        <w:rPr>
          <w:rFonts w:hint="eastAsia"/>
        </w:rPr>
      </w:pPr>
    </w:p>
    <w:sectPr w:rsidR="000703AF" w:rsidRPr="00A643C2" w:rsidSect="001F35AA">
      <w:pgSz w:w="11907" w:h="16840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C2"/>
    <w:rsid w:val="000703AF"/>
    <w:rsid w:val="00A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F373C"/>
  <w15:chartTrackingRefBased/>
  <w15:docId w15:val="{90D883D5-4965-47CA-B112-80DFA8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貴弘</dc:creator>
  <cp:keywords/>
  <dc:description/>
  <cp:lastModifiedBy>塚本　貴弘</cp:lastModifiedBy>
  <cp:revision>1</cp:revision>
  <dcterms:created xsi:type="dcterms:W3CDTF">2022-11-01T02:14:00Z</dcterms:created>
  <dcterms:modified xsi:type="dcterms:W3CDTF">2022-11-01T02:16:00Z</dcterms:modified>
</cp:coreProperties>
</file>